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5D3" w:rsidRDefault="009955D3" w:rsidP="009955D3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ermStart w:id="1817586239" w:edGrp="everyone"/>
      <w:permEnd w:id="1817586239"/>
      <w:r>
        <w:rPr>
          <w:rFonts w:ascii="Times New Roman" w:hAnsi="Times New Roman" w:cs="Times New Roman"/>
          <w:b/>
          <w:sz w:val="28"/>
          <w:szCs w:val="28"/>
        </w:rPr>
        <w:t xml:space="preserve">А Д М И Н И С Т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 Ц И Я</w:t>
      </w:r>
    </w:p>
    <w:p w:rsidR="009955D3" w:rsidRDefault="009955D3" w:rsidP="009955D3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ЗАПЛАВНЕНСКОГО СЕЛЬСКОГО ПОСЕЛЕНИЯ</w:t>
      </w:r>
    </w:p>
    <w:p w:rsidR="009955D3" w:rsidRDefault="009955D3" w:rsidP="009955D3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ЛЕНИНСКОГО МУНИЦИПАЛЬНОГО РАЙОНА</w:t>
      </w:r>
    </w:p>
    <w:p w:rsidR="009955D3" w:rsidRDefault="009955D3" w:rsidP="009955D3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9955D3" w:rsidRDefault="009955D3" w:rsidP="009955D3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9955D3" w:rsidRDefault="009955D3" w:rsidP="009955D3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955D3" w:rsidRDefault="009955D3" w:rsidP="009955D3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9955D3" w:rsidRDefault="00334BFE" w:rsidP="009955D3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</w:t>
      </w:r>
      <w:r w:rsidR="000050B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B67DE5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0050B4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г.  № </w:t>
      </w:r>
      <w:r w:rsidR="000050B4">
        <w:rPr>
          <w:rFonts w:ascii="Times New Roman" w:hAnsi="Times New Roman" w:cs="Times New Roman"/>
          <w:sz w:val="28"/>
          <w:szCs w:val="28"/>
        </w:rPr>
        <w:t>110</w:t>
      </w:r>
    </w:p>
    <w:p w:rsidR="009955D3" w:rsidRDefault="009955D3" w:rsidP="009955D3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8704C0" w:rsidRDefault="00B67DE5" w:rsidP="008704C0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использовании государственной информационной системы Волгоградской области «Электронный бюджет Волгоградской области»</w:t>
      </w:r>
    </w:p>
    <w:p w:rsidR="009955D3" w:rsidRDefault="009955D3" w:rsidP="009955D3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5D3" w:rsidRDefault="009955D3" w:rsidP="009955D3">
      <w:pPr>
        <w:tabs>
          <w:tab w:val="num" w:pos="0"/>
        </w:tabs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B67DE5">
        <w:rPr>
          <w:sz w:val="28"/>
          <w:szCs w:val="28"/>
        </w:rPr>
        <w:t xml:space="preserve">постановлением Губернатора Волгоградской области от 25.09.2015 «871 «Об утверждении Положения о государственной информационной системе Волгоградской области «Электронный бюджет Волгоградской области», постановлением администрации Ленинского муниципального района Волгоградской области от 01.10.2021 г. «Об использовании </w:t>
      </w:r>
      <w:r w:rsidR="00B67DE5" w:rsidRPr="00B67DE5">
        <w:rPr>
          <w:sz w:val="28"/>
          <w:szCs w:val="28"/>
        </w:rPr>
        <w:t>государственной информационной системы Волгоградской области «Электронный бюджет Волгоградской области</w:t>
      </w:r>
      <w:r w:rsidR="00B67DE5">
        <w:rPr>
          <w:sz w:val="28"/>
          <w:szCs w:val="28"/>
        </w:rPr>
        <w:t>»</w:t>
      </w:r>
    </w:p>
    <w:p w:rsidR="009955D3" w:rsidRDefault="009955D3" w:rsidP="009955D3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55D3" w:rsidRDefault="009955D3" w:rsidP="009955D3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955D3" w:rsidRDefault="009955D3" w:rsidP="009955D3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7DE5" w:rsidRPr="00B67DE5" w:rsidRDefault="00B67DE5" w:rsidP="00B67DE5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46323">
        <w:rPr>
          <w:sz w:val="28"/>
          <w:szCs w:val="28"/>
        </w:rPr>
        <w:t>О</w:t>
      </w:r>
      <w:r w:rsidRPr="00B67DE5">
        <w:rPr>
          <w:sz w:val="28"/>
          <w:szCs w:val="28"/>
        </w:rPr>
        <w:t>беспечить реализацию бюджетных правоотношений с использованием</w:t>
      </w:r>
      <w:r w:rsidRPr="00B67DE5">
        <w:t xml:space="preserve"> </w:t>
      </w:r>
      <w:r w:rsidRPr="00B67DE5">
        <w:rPr>
          <w:sz w:val="28"/>
          <w:szCs w:val="28"/>
        </w:rPr>
        <w:t>государственной информационной системы Волгоградской области «Электронный бюджет Волгоградской области» в соответствии с Положением о государственной информационной системе Волгоградской области «Электронный бюджет Волгоградской области».</w:t>
      </w:r>
    </w:p>
    <w:p w:rsidR="009955D3" w:rsidRPr="00B67DE5" w:rsidRDefault="00B67DE5" w:rsidP="00B67DE5">
      <w:pPr>
        <w:ind w:firstLine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>2. П</w:t>
      </w:r>
      <w:r w:rsidR="009955D3" w:rsidRPr="00B67DE5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>вступает в силу со дня его подписания и подлежит официальному обнародованию.</w:t>
      </w:r>
    </w:p>
    <w:p w:rsidR="009955D3" w:rsidRDefault="009955D3" w:rsidP="00B67DE5">
      <w:pPr>
        <w:ind w:left="284"/>
        <w:jc w:val="both"/>
        <w:rPr>
          <w:b/>
          <w:sz w:val="28"/>
          <w:szCs w:val="28"/>
        </w:rPr>
      </w:pPr>
    </w:p>
    <w:p w:rsidR="009955D3" w:rsidRDefault="009955D3" w:rsidP="009955D3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9955D3" w:rsidRDefault="009955D3" w:rsidP="009955D3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55D3" w:rsidRDefault="009955D3" w:rsidP="009955D3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Заплавненского </w:t>
      </w:r>
    </w:p>
    <w:p w:rsidR="009955D3" w:rsidRDefault="009955D3" w:rsidP="009955D3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Юдин А.В.</w:t>
      </w:r>
    </w:p>
    <w:p w:rsidR="009955D3" w:rsidRDefault="009955D3" w:rsidP="009955D3"/>
    <w:p w:rsidR="009955D3" w:rsidRDefault="009955D3" w:rsidP="009955D3"/>
    <w:p w:rsidR="007606E2" w:rsidRDefault="007606E2"/>
    <w:sectPr w:rsidR="007606E2" w:rsidSect="00995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24714"/>
    <w:multiLevelType w:val="multilevel"/>
    <w:tmpl w:val="222407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2ABE019F"/>
    <w:multiLevelType w:val="hybridMultilevel"/>
    <w:tmpl w:val="16761B0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WwoBuMYISY+ZHoyDIlZHpp8kjTQ=" w:salt="sMsu6USbREcBV4hTdT1PXg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76B"/>
    <w:rsid w:val="000050B4"/>
    <w:rsid w:val="00046323"/>
    <w:rsid w:val="00334BFE"/>
    <w:rsid w:val="003B13A4"/>
    <w:rsid w:val="00637863"/>
    <w:rsid w:val="007606E2"/>
    <w:rsid w:val="008704C0"/>
    <w:rsid w:val="009955D3"/>
    <w:rsid w:val="00A0076B"/>
    <w:rsid w:val="00B6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9955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9955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9955D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955D3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34B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4B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9955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9955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9955D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955D3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34B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4B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186</Words>
  <Characters>1066</Characters>
  <Application>Microsoft Office Word</Application>
  <DocSecurity>8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4</cp:revision>
  <cp:lastPrinted>2015-04-22T13:38:00Z</cp:lastPrinted>
  <dcterms:created xsi:type="dcterms:W3CDTF">2021-12-29T07:13:00Z</dcterms:created>
  <dcterms:modified xsi:type="dcterms:W3CDTF">2021-12-29T11:01:00Z</dcterms:modified>
</cp:coreProperties>
</file>