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B2" w:rsidRDefault="00E75AB2" w:rsidP="006B1A5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94118" w:rsidRDefault="00294118" w:rsidP="00A87B2E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/>
          <w:b/>
          <w:noProof/>
          <w:sz w:val="28"/>
          <w:szCs w:val="28"/>
          <w:lang w:eastAsia="ru-RU"/>
        </w:rPr>
        <w:t>Волгоградский Росреестр рассказал</w:t>
      </w:r>
      <w:r w:rsidR="00A87B2E" w:rsidRPr="00A87B2E">
        <w:t xml:space="preserve"> </w:t>
      </w:r>
      <w:r w:rsidR="00A87B2E">
        <w:rPr>
          <w:rFonts w:ascii="Times New Roman" w:hAnsi="Times New Roman"/>
          <w:b/>
          <w:noProof/>
          <w:sz w:val="28"/>
          <w:szCs w:val="28"/>
          <w:lang w:eastAsia="ru-RU"/>
        </w:rPr>
        <w:t>о</w:t>
      </w:r>
      <w:r w:rsidR="00A87B2E" w:rsidRPr="00A87B2E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работе по</w:t>
      </w:r>
      <w:r w:rsidR="00A87B2E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передаче правоустанавливающих </w:t>
      </w:r>
      <w:r w:rsidR="00A87B2E" w:rsidRPr="00A87B2E">
        <w:rPr>
          <w:rFonts w:ascii="Times New Roman" w:hAnsi="Times New Roman"/>
          <w:b/>
          <w:noProof/>
          <w:sz w:val="28"/>
          <w:szCs w:val="28"/>
          <w:lang w:eastAsia="ru-RU"/>
        </w:rPr>
        <w:t>документов в органы местного самоуправления</w:t>
      </w:r>
    </w:p>
    <w:bookmarkEnd w:id="0"/>
    <w:p w:rsidR="00A87B2E" w:rsidRDefault="00A87B2E" w:rsidP="00A87B2E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A87B2E" w:rsidRDefault="00A87B2E" w:rsidP="00A87B2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E587E">
        <w:rPr>
          <w:rFonts w:ascii="Times New Roman" w:hAnsi="Times New Roman"/>
          <w:sz w:val="28"/>
          <w:szCs w:val="28"/>
        </w:rPr>
        <w:t xml:space="preserve">31 июля </w:t>
      </w:r>
      <w:r>
        <w:rPr>
          <w:rFonts w:ascii="Times New Roman" w:hAnsi="Times New Roman"/>
          <w:sz w:val="28"/>
          <w:szCs w:val="28"/>
        </w:rPr>
        <w:t xml:space="preserve">2023 года </w:t>
      </w:r>
      <w:r w:rsidRPr="002E587E">
        <w:rPr>
          <w:rFonts w:ascii="Times New Roman" w:hAnsi="Times New Roman"/>
          <w:sz w:val="28"/>
          <w:szCs w:val="28"/>
        </w:rPr>
        <w:t xml:space="preserve">вступил в силу закон, в соответствии с которым Росреестр </w:t>
      </w:r>
      <w:r>
        <w:rPr>
          <w:rFonts w:ascii="Times New Roman" w:hAnsi="Times New Roman"/>
          <w:sz w:val="28"/>
          <w:szCs w:val="28"/>
        </w:rPr>
        <w:t xml:space="preserve">в срок </w:t>
      </w:r>
      <w:r w:rsidRPr="002E587E">
        <w:rPr>
          <w:rFonts w:ascii="Times New Roman" w:hAnsi="Times New Roman"/>
          <w:sz w:val="28"/>
          <w:szCs w:val="28"/>
        </w:rPr>
        <w:t>до 01.01.2025</w:t>
      </w:r>
      <w:r>
        <w:rPr>
          <w:rFonts w:ascii="Times New Roman" w:hAnsi="Times New Roman"/>
          <w:sz w:val="28"/>
          <w:szCs w:val="28"/>
        </w:rPr>
        <w:t xml:space="preserve"> должен</w:t>
      </w:r>
      <w:r w:rsidRPr="002E587E">
        <w:rPr>
          <w:rFonts w:ascii="Times New Roman" w:hAnsi="Times New Roman"/>
          <w:sz w:val="28"/>
          <w:szCs w:val="28"/>
        </w:rPr>
        <w:t xml:space="preserve"> передать в муниципалитеты оригиналы бумажных документов, удостоверяющих права на ранее учтенные земельные участки и оформленные до 31 января 1998 года.</w:t>
      </w:r>
    </w:p>
    <w:p w:rsidR="00A87B2E" w:rsidRDefault="00A87B2E" w:rsidP="00A87B2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7B2E" w:rsidRDefault="00A87B2E" w:rsidP="00A87B2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E587E">
        <w:rPr>
          <w:rFonts w:ascii="Times New Roman" w:hAnsi="Times New Roman"/>
          <w:sz w:val="28"/>
          <w:szCs w:val="28"/>
        </w:rPr>
        <w:t xml:space="preserve">В Управлении Росреестра по </w:t>
      </w:r>
      <w:r>
        <w:rPr>
          <w:rFonts w:ascii="Times New Roman" w:hAnsi="Times New Roman"/>
          <w:sz w:val="28"/>
          <w:szCs w:val="28"/>
        </w:rPr>
        <w:t>Волгоградской области</w:t>
      </w:r>
      <w:r w:rsidRPr="002E587E">
        <w:rPr>
          <w:rFonts w:ascii="Times New Roman" w:hAnsi="Times New Roman"/>
          <w:sz w:val="28"/>
          <w:szCs w:val="28"/>
        </w:rPr>
        <w:t xml:space="preserve"> на момент организации работ по передаче правоустанавливающих документов в органы местного самоуправления находилось на хранении </w:t>
      </w:r>
      <w:r>
        <w:rPr>
          <w:rFonts w:ascii="Times New Roman" w:hAnsi="Times New Roman"/>
          <w:sz w:val="28"/>
          <w:szCs w:val="28"/>
        </w:rPr>
        <w:t>более 360</w:t>
      </w:r>
      <w:r w:rsidRPr="002E587E">
        <w:rPr>
          <w:rFonts w:ascii="Times New Roman" w:hAnsi="Times New Roman"/>
          <w:sz w:val="28"/>
          <w:szCs w:val="28"/>
        </w:rPr>
        <w:t xml:space="preserve"> тысяч</w:t>
      </w:r>
      <w:r>
        <w:rPr>
          <w:rFonts w:ascii="Times New Roman" w:hAnsi="Times New Roman"/>
          <w:sz w:val="28"/>
          <w:szCs w:val="28"/>
        </w:rPr>
        <w:t>и</w:t>
      </w:r>
      <w:r w:rsidRPr="002E587E">
        <w:rPr>
          <w:rFonts w:ascii="Times New Roman" w:hAnsi="Times New Roman"/>
          <w:sz w:val="28"/>
          <w:szCs w:val="28"/>
        </w:rPr>
        <w:t xml:space="preserve"> единиц материал</w:t>
      </w:r>
      <w:r>
        <w:rPr>
          <w:rFonts w:ascii="Times New Roman" w:hAnsi="Times New Roman"/>
          <w:sz w:val="28"/>
          <w:szCs w:val="28"/>
        </w:rPr>
        <w:t>ов по 39 районам Волгоградской области</w:t>
      </w:r>
      <w:r w:rsidRPr="002E587E">
        <w:rPr>
          <w:rFonts w:ascii="Times New Roman" w:hAnsi="Times New Roman"/>
          <w:sz w:val="28"/>
          <w:szCs w:val="28"/>
        </w:rPr>
        <w:t>.</w:t>
      </w:r>
      <w:r w:rsidRPr="007A4EDC">
        <w:rPr>
          <w:rFonts w:ascii="Times New Roman" w:hAnsi="Times New Roman"/>
          <w:sz w:val="28"/>
          <w:szCs w:val="28"/>
        </w:rPr>
        <w:t xml:space="preserve"> </w:t>
      </w:r>
    </w:p>
    <w:p w:rsidR="00A87B2E" w:rsidRDefault="00A87B2E" w:rsidP="00A87B2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87B2E" w:rsidRDefault="00A87B2E" w:rsidP="00A87B2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E587E">
        <w:rPr>
          <w:rFonts w:ascii="Times New Roman" w:hAnsi="Times New Roman"/>
          <w:sz w:val="28"/>
          <w:szCs w:val="28"/>
        </w:rPr>
        <w:t xml:space="preserve">На сегодняшний день документы переданы в </w:t>
      </w:r>
      <w:r>
        <w:rPr>
          <w:rFonts w:ascii="Times New Roman" w:hAnsi="Times New Roman"/>
          <w:sz w:val="28"/>
          <w:szCs w:val="28"/>
        </w:rPr>
        <w:t>восемь муниципальных районов:</w:t>
      </w:r>
    </w:p>
    <w:p w:rsidR="00A87B2E" w:rsidRDefault="00A87B2E" w:rsidP="00A87B2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E587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Быковский муниципальный район;</w:t>
      </w:r>
    </w:p>
    <w:p w:rsidR="00A87B2E" w:rsidRDefault="00A87B2E" w:rsidP="00A87B2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E587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Николаевский</w:t>
      </w:r>
      <w:r w:rsidRPr="009214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муниципальный район;</w:t>
      </w:r>
    </w:p>
    <w:p w:rsidR="00A87B2E" w:rsidRDefault="00A87B2E" w:rsidP="00A87B2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E587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Новониколаевский</w:t>
      </w:r>
      <w:r w:rsidRPr="009214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муниципальный район;</w:t>
      </w:r>
    </w:p>
    <w:p w:rsidR="00A87B2E" w:rsidRDefault="00A87B2E" w:rsidP="00A87B2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E587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Палласовский</w:t>
      </w:r>
      <w:proofErr w:type="spellEnd"/>
      <w:r w:rsidRPr="009214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муниципальный район;</w:t>
      </w:r>
    </w:p>
    <w:p w:rsidR="00A87B2E" w:rsidRDefault="00A87B2E" w:rsidP="00A87B2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E587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Кумылженский</w:t>
      </w:r>
      <w:proofErr w:type="spellEnd"/>
      <w:r w:rsidRPr="009214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муниципальный район;</w:t>
      </w:r>
    </w:p>
    <w:p w:rsidR="00A87B2E" w:rsidRDefault="00A87B2E" w:rsidP="00A87B2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E587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Среднеахтубинский</w:t>
      </w:r>
      <w:proofErr w:type="spellEnd"/>
      <w:r w:rsidRPr="009214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муниципальный район;</w:t>
      </w:r>
    </w:p>
    <w:p w:rsidR="00A87B2E" w:rsidRDefault="00A87B2E" w:rsidP="00A87B2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E587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Старополтавский</w:t>
      </w:r>
      <w:proofErr w:type="spellEnd"/>
      <w:r w:rsidRPr="009214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муниципальный район;</w:t>
      </w:r>
    </w:p>
    <w:p w:rsidR="00A87B2E" w:rsidRDefault="00A87B2E" w:rsidP="00A87B2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E587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Фроловский</w:t>
      </w:r>
      <w:proofErr w:type="spellEnd"/>
      <w:r w:rsidRPr="009214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муниципальный район.</w:t>
      </w:r>
    </w:p>
    <w:p w:rsidR="00A87B2E" w:rsidRPr="002E587E" w:rsidRDefault="00A87B2E" w:rsidP="00A87B2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87B2E" w:rsidRPr="002E587E" w:rsidRDefault="00A87B2E" w:rsidP="00A87B2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2E587E">
        <w:rPr>
          <w:rFonts w:ascii="Times New Roman" w:hAnsi="Times New Roman"/>
          <w:sz w:val="28"/>
          <w:szCs w:val="28"/>
        </w:rPr>
        <w:t>еперь копи</w:t>
      </w:r>
      <w:r>
        <w:rPr>
          <w:rFonts w:ascii="Times New Roman" w:hAnsi="Times New Roman"/>
          <w:sz w:val="28"/>
          <w:szCs w:val="28"/>
        </w:rPr>
        <w:t>и</w:t>
      </w:r>
      <w:r w:rsidRPr="002E587E">
        <w:rPr>
          <w:rFonts w:ascii="Times New Roman" w:hAnsi="Times New Roman"/>
          <w:sz w:val="28"/>
          <w:szCs w:val="28"/>
        </w:rPr>
        <w:t xml:space="preserve"> и сведени</w:t>
      </w:r>
      <w:r>
        <w:rPr>
          <w:rFonts w:ascii="Times New Roman" w:hAnsi="Times New Roman"/>
          <w:sz w:val="28"/>
          <w:szCs w:val="28"/>
        </w:rPr>
        <w:t>я из</w:t>
      </w:r>
      <w:r w:rsidRPr="002E587E">
        <w:rPr>
          <w:rFonts w:ascii="Times New Roman" w:hAnsi="Times New Roman"/>
          <w:sz w:val="28"/>
          <w:szCs w:val="28"/>
        </w:rPr>
        <w:t xml:space="preserve"> документов, удостоверяющих права </w:t>
      </w:r>
      <w:r>
        <w:rPr>
          <w:rFonts w:ascii="Times New Roman" w:hAnsi="Times New Roman"/>
          <w:sz w:val="28"/>
          <w:szCs w:val="28"/>
        </w:rPr>
        <w:br/>
      </w:r>
      <w:r w:rsidRPr="002E587E">
        <w:rPr>
          <w:rFonts w:ascii="Times New Roman" w:hAnsi="Times New Roman"/>
          <w:sz w:val="28"/>
          <w:szCs w:val="28"/>
        </w:rPr>
        <w:t xml:space="preserve">на ранее учтенные земельные участки, населению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2E587E">
        <w:rPr>
          <w:rFonts w:ascii="Times New Roman" w:hAnsi="Times New Roman"/>
          <w:sz w:val="28"/>
          <w:szCs w:val="28"/>
        </w:rPr>
        <w:t>перечисленных район</w:t>
      </w:r>
      <w:r>
        <w:rPr>
          <w:rFonts w:ascii="Times New Roman" w:hAnsi="Times New Roman"/>
          <w:sz w:val="28"/>
          <w:szCs w:val="28"/>
        </w:rPr>
        <w:t>ах</w:t>
      </w:r>
      <w:r w:rsidRPr="002E58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можно будет получить в районных администрациях</w:t>
      </w:r>
      <w:r w:rsidRPr="002E587E">
        <w:rPr>
          <w:rFonts w:ascii="Times New Roman" w:hAnsi="Times New Roman"/>
          <w:sz w:val="28"/>
          <w:szCs w:val="28"/>
        </w:rPr>
        <w:t>.</w:t>
      </w:r>
    </w:p>
    <w:p w:rsidR="00547C18" w:rsidRDefault="00547C18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FD5BE0" w:rsidRDefault="00FD5BE0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808A1"/>
    <w:multiLevelType w:val="multilevel"/>
    <w:tmpl w:val="5E60F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5015A"/>
    <w:rsid w:val="0006192C"/>
    <w:rsid w:val="00062F93"/>
    <w:rsid w:val="00065F13"/>
    <w:rsid w:val="00071FC2"/>
    <w:rsid w:val="00073D9F"/>
    <w:rsid w:val="00074751"/>
    <w:rsid w:val="000748AC"/>
    <w:rsid w:val="00090F97"/>
    <w:rsid w:val="00096377"/>
    <w:rsid w:val="000A5621"/>
    <w:rsid w:val="000B3B5B"/>
    <w:rsid w:val="000B50EE"/>
    <w:rsid w:val="000B54A2"/>
    <w:rsid w:val="000C4126"/>
    <w:rsid w:val="000C77BE"/>
    <w:rsid w:val="000D1019"/>
    <w:rsid w:val="000D6F80"/>
    <w:rsid w:val="000E13AB"/>
    <w:rsid w:val="000E1EEE"/>
    <w:rsid w:val="000F3A84"/>
    <w:rsid w:val="000F3B1C"/>
    <w:rsid w:val="000F45A1"/>
    <w:rsid w:val="000F5363"/>
    <w:rsid w:val="000F5CB8"/>
    <w:rsid w:val="00104394"/>
    <w:rsid w:val="00125983"/>
    <w:rsid w:val="00126945"/>
    <w:rsid w:val="00131344"/>
    <w:rsid w:val="001411F8"/>
    <w:rsid w:val="00163A82"/>
    <w:rsid w:val="00172446"/>
    <w:rsid w:val="001826C4"/>
    <w:rsid w:val="001975DC"/>
    <w:rsid w:val="001A0DB9"/>
    <w:rsid w:val="001C1C3B"/>
    <w:rsid w:val="001C2D12"/>
    <w:rsid w:val="001C3EBF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576DC"/>
    <w:rsid w:val="00260C8D"/>
    <w:rsid w:val="00282A09"/>
    <w:rsid w:val="0028395E"/>
    <w:rsid w:val="00290ACD"/>
    <w:rsid w:val="00292F13"/>
    <w:rsid w:val="00294118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108A2"/>
    <w:rsid w:val="00326921"/>
    <w:rsid w:val="003405EA"/>
    <w:rsid w:val="00345163"/>
    <w:rsid w:val="00347E65"/>
    <w:rsid w:val="00351BE3"/>
    <w:rsid w:val="00354679"/>
    <w:rsid w:val="003615E2"/>
    <w:rsid w:val="003621AE"/>
    <w:rsid w:val="00367743"/>
    <w:rsid w:val="0037029B"/>
    <w:rsid w:val="00371677"/>
    <w:rsid w:val="00371D30"/>
    <w:rsid w:val="003724B9"/>
    <w:rsid w:val="00372BC3"/>
    <w:rsid w:val="00374E7F"/>
    <w:rsid w:val="0038748B"/>
    <w:rsid w:val="00390431"/>
    <w:rsid w:val="003904D0"/>
    <w:rsid w:val="003942B9"/>
    <w:rsid w:val="00396077"/>
    <w:rsid w:val="0039701D"/>
    <w:rsid w:val="003A110C"/>
    <w:rsid w:val="003A4429"/>
    <w:rsid w:val="003A4840"/>
    <w:rsid w:val="003A58BD"/>
    <w:rsid w:val="003B4379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D6BED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1C3B"/>
    <w:rsid w:val="004338E6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4A8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47C18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04A4"/>
    <w:rsid w:val="0062407E"/>
    <w:rsid w:val="006402C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3E83"/>
    <w:rsid w:val="00691215"/>
    <w:rsid w:val="0069194A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2038"/>
    <w:rsid w:val="006F3CE2"/>
    <w:rsid w:val="006F4D80"/>
    <w:rsid w:val="006F731E"/>
    <w:rsid w:val="00704BA0"/>
    <w:rsid w:val="00704C94"/>
    <w:rsid w:val="007050DF"/>
    <w:rsid w:val="00711A67"/>
    <w:rsid w:val="00712814"/>
    <w:rsid w:val="0073499A"/>
    <w:rsid w:val="007452C0"/>
    <w:rsid w:val="0074736D"/>
    <w:rsid w:val="007475B2"/>
    <w:rsid w:val="00760474"/>
    <w:rsid w:val="00761960"/>
    <w:rsid w:val="00764F92"/>
    <w:rsid w:val="00765706"/>
    <w:rsid w:val="00765988"/>
    <w:rsid w:val="0077146B"/>
    <w:rsid w:val="00775CE3"/>
    <w:rsid w:val="00785CA9"/>
    <w:rsid w:val="00786990"/>
    <w:rsid w:val="0079017F"/>
    <w:rsid w:val="007A2F2B"/>
    <w:rsid w:val="007B7E40"/>
    <w:rsid w:val="007C7F14"/>
    <w:rsid w:val="007D0B6D"/>
    <w:rsid w:val="007D1172"/>
    <w:rsid w:val="007D7F5A"/>
    <w:rsid w:val="007E4DF4"/>
    <w:rsid w:val="007E5A25"/>
    <w:rsid w:val="007F3642"/>
    <w:rsid w:val="007F4C52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A3A0B"/>
    <w:rsid w:val="008B2F50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541D7"/>
    <w:rsid w:val="00955A3F"/>
    <w:rsid w:val="009626DD"/>
    <w:rsid w:val="009645B3"/>
    <w:rsid w:val="009670C0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1BDA"/>
    <w:rsid w:val="009C21B6"/>
    <w:rsid w:val="009C2BC7"/>
    <w:rsid w:val="009C6AC3"/>
    <w:rsid w:val="009D1703"/>
    <w:rsid w:val="009D566D"/>
    <w:rsid w:val="009E2A5F"/>
    <w:rsid w:val="009F584A"/>
    <w:rsid w:val="00A00521"/>
    <w:rsid w:val="00A065F9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7189C"/>
    <w:rsid w:val="00A81AE1"/>
    <w:rsid w:val="00A83876"/>
    <w:rsid w:val="00A8567D"/>
    <w:rsid w:val="00A87B2E"/>
    <w:rsid w:val="00A93F15"/>
    <w:rsid w:val="00A94711"/>
    <w:rsid w:val="00A97923"/>
    <w:rsid w:val="00A97F85"/>
    <w:rsid w:val="00AA039F"/>
    <w:rsid w:val="00AA32D2"/>
    <w:rsid w:val="00AA3AA4"/>
    <w:rsid w:val="00AA74A7"/>
    <w:rsid w:val="00AB0099"/>
    <w:rsid w:val="00AC6BBA"/>
    <w:rsid w:val="00AD010D"/>
    <w:rsid w:val="00AD3FA6"/>
    <w:rsid w:val="00AD45C1"/>
    <w:rsid w:val="00AE2E87"/>
    <w:rsid w:val="00AE4A0E"/>
    <w:rsid w:val="00AE5576"/>
    <w:rsid w:val="00AE5FF7"/>
    <w:rsid w:val="00AE709C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BF5FB8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5A3"/>
    <w:rsid w:val="00C34C9C"/>
    <w:rsid w:val="00C43576"/>
    <w:rsid w:val="00C50162"/>
    <w:rsid w:val="00C57F37"/>
    <w:rsid w:val="00C664A0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15D9F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328A"/>
    <w:rsid w:val="00DA4E9F"/>
    <w:rsid w:val="00DA7837"/>
    <w:rsid w:val="00DA7B95"/>
    <w:rsid w:val="00DC0673"/>
    <w:rsid w:val="00DD5113"/>
    <w:rsid w:val="00DD6183"/>
    <w:rsid w:val="00DD7F15"/>
    <w:rsid w:val="00DE140F"/>
    <w:rsid w:val="00DE38D9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5AB2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25ED"/>
    <w:rsid w:val="00F534D2"/>
    <w:rsid w:val="00F54114"/>
    <w:rsid w:val="00F54A64"/>
    <w:rsid w:val="00F550F9"/>
    <w:rsid w:val="00F56A5E"/>
    <w:rsid w:val="00F759B1"/>
    <w:rsid w:val="00F82CBD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D5BE0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link w:val="a8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644E7D"/>
    <w:rPr>
      <w:b/>
      <w:bCs/>
    </w:rPr>
  </w:style>
  <w:style w:type="character" w:styleId="ab">
    <w:name w:val="Emphasis"/>
    <w:uiPriority w:val="20"/>
    <w:qFormat/>
    <w:rsid w:val="00E33A04"/>
    <w:rPr>
      <w:i/>
      <w:iCs/>
    </w:rPr>
  </w:style>
  <w:style w:type="paragraph" w:styleId="ac">
    <w:name w:val="Body Text Indent"/>
    <w:basedOn w:val="a"/>
    <w:link w:val="ad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6031D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031DC"/>
  </w:style>
  <w:style w:type="character" w:customStyle="1" w:styleId="af0">
    <w:name w:val="Основной текст_"/>
    <w:link w:val="11"/>
    <w:rsid w:val="00AA74A7"/>
    <w:rPr>
      <w:sz w:val="25"/>
      <w:szCs w:val="25"/>
      <w:shd w:val="clear" w:color="auto" w:fill="FFFFFF"/>
    </w:rPr>
  </w:style>
  <w:style w:type="character" w:customStyle="1" w:styleId="af1">
    <w:name w:val="Основной текст + Полужирный"/>
    <w:rsid w:val="00AA74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11">
    <w:name w:val="Основной текст1"/>
    <w:basedOn w:val="a"/>
    <w:link w:val="af0"/>
    <w:rsid w:val="00AA74A7"/>
    <w:pPr>
      <w:widowControl w:val="0"/>
      <w:shd w:val="clear" w:color="auto" w:fill="FFFFFF"/>
      <w:spacing w:after="360" w:line="0" w:lineRule="atLeast"/>
      <w:jc w:val="right"/>
    </w:pPr>
    <w:rPr>
      <w:sz w:val="25"/>
      <w:szCs w:val="25"/>
    </w:rPr>
  </w:style>
  <w:style w:type="character" w:customStyle="1" w:styleId="a8">
    <w:name w:val="Абзац списка Знак"/>
    <w:basedOn w:val="a0"/>
    <w:link w:val="a7"/>
    <w:rsid w:val="00125983"/>
    <w:rPr>
      <w:rFonts w:ascii="Calibri" w:eastAsia="Calibri" w:hAnsi="Calibri" w:cs="Times New Roman"/>
    </w:rPr>
  </w:style>
  <w:style w:type="character" w:customStyle="1" w:styleId="12">
    <w:name w:val="Обычный1"/>
    <w:rsid w:val="0029411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2024-01-24T07:26:00Z</dcterms:created>
  <dcterms:modified xsi:type="dcterms:W3CDTF">2024-01-24T07:26:00Z</dcterms:modified>
</cp:coreProperties>
</file>